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72254" w14:textId="77777777" w:rsidR="005079FD" w:rsidRPr="008377B1" w:rsidRDefault="005079FD" w:rsidP="005079FD">
      <w:pPr>
        <w:rPr>
          <w:b/>
          <w:noProof/>
          <w:sz w:val="32"/>
          <w:szCs w:val="32"/>
          <w:lang w:val="en-GB"/>
        </w:rPr>
      </w:pPr>
      <w:r w:rsidRPr="008377B1">
        <w:rPr>
          <w:b/>
          <w:noProof/>
          <w:sz w:val="32"/>
          <w:szCs w:val="32"/>
          <w:lang w:val="en-GB"/>
        </w:rPr>
        <w:t>U</w:t>
      </w:r>
      <w:r>
        <w:rPr>
          <w:b/>
          <w:noProof/>
          <w:sz w:val="32"/>
          <w:szCs w:val="32"/>
          <w:lang w:val="en-GB"/>
        </w:rPr>
        <w:t>pis ocena iz predmeta Interkulturni menadžment</w:t>
      </w:r>
      <w:r w:rsidRPr="008377B1">
        <w:rPr>
          <w:b/>
          <w:noProof/>
          <w:sz w:val="32"/>
          <w:szCs w:val="32"/>
          <w:lang w:val="en-GB"/>
        </w:rPr>
        <w:t xml:space="preserve"> održaće se 26.01.2018. go</w:t>
      </w:r>
      <w:r>
        <w:rPr>
          <w:b/>
          <w:noProof/>
          <w:sz w:val="32"/>
          <w:szCs w:val="32"/>
          <w:lang w:val="en-GB"/>
        </w:rPr>
        <w:t xml:space="preserve">dine, u sali S2, u terminu od 11:30 </w:t>
      </w:r>
      <w:r w:rsidRPr="008377B1">
        <w:rPr>
          <w:b/>
          <w:noProof/>
          <w:sz w:val="32"/>
          <w:szCs w:val="32"/>
          <w:lang w:val="en-GB"/>
        </w:rPr>
        <w:t xml:space="preserve"> do </w:t>
      </w:r>
      <w:r>
        <w:rPr>
          <w:b/>
          <w:noProof/>
          <w:sz w:val="32"/>
          <w:szCs w:val="32"/>
          <w:lang w:val="en-GB"/>
        </w:rPr>
        <w:t>12:30.</w:t>
      </w:r>
      <w:r w:rsidRPr="008377B1">
        <w:rPr>
          <w:b/>
          <w:noProof/>
          <w:sz w:val="32"/>
          <w:szCs w:val="32"/>
          <w:lang w:val="en-GB"/>
        </w:rPr>
        <w:t xml:space="preserve"> </w:t>
      </w:r>
    </w:p>
    <w:p w14:paraId="55FCD1B2" w14:textId="77777777" w:rsidR="005079FD" w:rsidRDefault="005079FD" w:rsidP="005079FD"/>
    <w:p w14:paraId="0B29145F" w14:textId="77777777" w:rsidR="005079FD" w:rsidRDefault="005079FD">
      <w:bookmarkStart w:id="0" w:name="_GoBack"/>
      <w:bookmarkEnd w:id="0"/>
    </w:p>
    <w:p w14:paraId="41FF3ABB" w14:textId="77777777" w:rsidR="005079FD" w:rsidRDefault="005079FD"/>
    <w:p w14:paraId="777CF6F1" w14:textId="77777777" w:rsidR="005079FD" w:rsidRDefault="005079FD"/>
    <w:p w14:paraId="101A61AE" w14:textId="77777777" w:rsidR="005079FD" w:rsidRDefault="005079FD"/>
    <w:p w14:paraId="5F2219DD" w14:textId="77777777" w:rsidR="005079FD" w:rsidRDefault="005079FD"/>
    <w:tbl>
      <w:tblPr>
        <w:tblW w:w="7740" w:type="dxa"/>
        <w:tblLook w:val="04A0" w:firstRow="1" w:lastRow="0" w:firstColumn="1" w:lastColumn="0" w:noHBand="0" w:noVBand="1"/>
      </w:tblPr>
      <w:tblGrid>
        <w:gridCol w:w="2920"/>
        <w:gridCol w:w="2000"/>
        <w:gridCol w:w="2820"/>
      </w:tblGrid>
      <w:tr w:rsidR="005E0790" w:rsidRPr="005E0790" w14:paraId="31ABA57D" w14:textId="77777777" w:rsidTr="005E0790">
        <w:trPr>
          <w:trHeight w:val="3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DA488" w14:textId="77777777" w:rsidR="005E0790" w:rsidRPr="005E0790" w:rsidRDefault="005E0790" w:rsidP="005E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en-GB"/>
              </w:rPr>
              <w:t>Ime i prezime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DBE03" w14:textId="77777777" w:rsidR="005E0790" w:rsidRPr="005E0790" w:rsidRDefault="005E0790" w:rsidP="005E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en-GB"/>
              </w:rPr>
              <w:t>Broj indeksa</w:t>
            </w:r>
          </w:p>
        </w:tc>
        <w:tc>
          <w:tcPr>
            <w:tcW w:w="2820" w:type="dxa"/>
            <w:vAlign w:val="bottom"/>
          </w:tcPr>
          <w:p w14:paraId="6A7F534D" w14:textId="77777777" w:rsidR="005E0790" w:rsidRPr="005E0790" w:rsidRDefault="005E0790">
            <w:pPr>
              <w:jc w:val="center"/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val="en-GB"/>
              </w:rPr>
              <w:t>Zaključna ocena</w:t>
            </w:r>
          </w:p>
        </w:tc>
      </w:tr>
      <w:tr w:rsidR="005E0790" w:rsidRPr="005E0790" w14:paraId="2AB14243" w14:textId="77777777" w:rsidTr="005E0790">
        <w:trPr>
          <w:trHeight w:val="3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F87132" w14:textId="77777777" w:rsidR="005E0790" w:rsidRPr="005E0790" w:rsidRDefault="005E0790" w:rsidP="005E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en-GB"/>
              </w:rPr>
            </w:pPr>
          </w:p>
          <w:p w14:paraId="761B5B42" w14:textId="77777777" w:rsidR="005E0790" w:rsidRPr="005E0790" w:rsidRDefault="005E0790" w:rsidP="005E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88F9DA" w14:textId="77777777" w:rsidR="005E0790" w:rsidRPr="005E0790" w:rsidRDefault="005E0790" w:rsidP="005E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820" w:type="dxa"/>
            <w:vAlign w:val="bottom"/>
          </w:tcPr>
          <w:p w14:paraId="2BE5D1E0" w14:textId="77777777" w:rsidR="005E0790" w:rsidRPr="005E0790" w:rsidRDefault="005E0790">
            <w:pPr>
              <w:jc w:val="center"/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val="en-GB"/>
              </w:rPr>
            </w:pPr>
          </w:p>
        </w:tc>
      </w:tr>
      <w:tr w:rsidR="005E0790" w:rsidRPr="005E0790" w14:paraId="09E4F590" w14:textId="77777777" w:rsidTr="005E0790">
        <w:trPr>
          <w:trHeight w:val="3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7CD8B" w14:textId="77777777" w:rsidR="005E0790" w:rsidRPr="005E0790" w:rsidRDefault="005E0790" w:rsidP="005E0790">
            <w:pPr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  <w:t xml:space="preserve">       Ivana Kostić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53917" w14:textId="77777777" w:rsidR="005E0790" w:rsidRPr="005E0790" w:rsidRDefault="005E0790" w:rsidP="005E0790">
            <w:pPr>
              <w:jc w:val="center"/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  <w:t>16/2015</w:t>
            </w:r>
          </w:p>
        </w:tc>
        <w:tc>
          <w:tcPr>
            <w:tcW w:w="0" w:type="auto"/>
            <w:vAlign w:val="bottom"/>
          </w:tcPr>
          <w:p w14:paraId="3B8C2144" w14:textId="77777777" w:rsidR="005E0790" w:rsidRPr="005E0790" w:rsidRDefault="005E0790">
            <w:pPr>
              <w:jc w:val="center"/>
              <w:rPr>
                <w:rFonts w:ascii="Times Roman" w:eastAsia="Times New Roman" w:hAnsi="Times Roman"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ascii="Times Roman" w:eastAsia="Times New Roman" w:hAnsi="Times Roman"/>
                <w:noProof/>
                <w:color w:val="000000"/>
                <w:sz w:val="28"/>
                <w:szCs w:val="28"/>
                <w:lang w:val="en-GB"/>
              </w:rPr>
              <w:t>10</w:t>
            </w:r>
          </w:p>
        </w:tc>
      </w:tr>
      <w:tr w:rsidR="005E0790" w:rsidRPr="005E0790" w14:paraId="626E7B9E" w14:textId="77777777" w:rsidTr="005E0790">
        <w:trPr>
          <w:trHeight w:val="3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D5035" w14:textId="77777777" w:rsidR="005E0790" w:rsidRPr="005E0790" w:rsidRDefault="005E0790" w:rsidP="005E0790">
            <w:pPr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  <w:t xml:space="preserve">       Jasna Bratičević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AD241" w14:textId="77777777" w:rsidR="005E0790" w:rsidRPr="005E0790" w:rsidRDefault="005E0790" w:rsidP="005E0790">
            <w:pPr>
              <w:jc w:val="center"/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  <w:t>12/2017</w:t>
            </w:r>
          </w:p>
        </w:tc>
        <w:tc>
          <w:tcPr>
            <w:tcW w:w="0" w:type="auto"/>
            <w:vAlign w:val="bottom"/>
          </w:tcPr>
          <w:p w14:paraId="1990C8A7" w14:textId="77777777" w:rsidR="005E0790" w:rsidRPr="005E0790" w:rsidRDefault="005E0790">
            <w:pPr>
              <w:jc w:val="center"/>
              <w:rPr>
                <w:rFonts w:ascii="Times Roman" w:eastAsia="Times New Roman" w:hAnsi="Times Roman"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ascii="Times Roman" w:eastAsia="Times New Roman" w:hAnsi="Times Roman"/>
                <w:noProof/>
                <w:color w:val="000000"/>
                <w:sz w:val="28"/>
                <w:szCs w:val="28"/>
                <w:lang w:val="en-GB"/>
              </w:rPr>
              <w:t>10</w:t>
            </w:r>
          </w:p>
        </w:tc>
      </w:tr>
      <w:tr w:rsidR="005E0790" w:rsidRPr="005E0790" w14:paraId="02AD5B5E" w14:textId="77777777" w:rsidTr="005E0790">
        <w:trPr>
          <w:trHeight w:val="3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94B24" w14:textId="77777777" w:rsidR="005E0790" w:rsidRPr="005E0790" w:rsidRDefault="005E0790" w:rsidP="005E0790">
            <w:pPr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  <w:t xml:space="preserve">       Nikola Bjelogrlić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48FC1" w14:textId="77777777" w:rsidR="005E0790" w:rsidRPr="005E0790" w:rsidRDefault="005E0790" w:rsidP="005E0790">
            <w:pPr>
              <w:jc w:val="center"/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  <w:t>40/2016</w:t>
            </w:r>
          </w:p>
        </w:tc>
        <w:tc>
          <w:tcPr>
            <w:tcW w:w="0" w:type="auto"/>
            <w:vAlign w:val="bottom"/>
          </w:tcPr>
          <w:p w14:paraId="00DB9344" w14:textId="77777777" w:rsidR="005E0790" w:rsidRPr="005E0790" w:rsidRDefault="005E0790">
            <w:pPr>
              <w:jc w:val="center"/>
              <w:rPr>
                <w:rFonts w:ascii="Times Roman" w:eastAsia="Times New Roman" w:hAnsi="Times Roman"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ascii="Times Roman" w:eastAsia="Times New Roman" w:hAnsi="Times Roman"/>
                <w:noProof/>
                <w:color w:val="000000"/>
                <w:sz w:val="28"/>
                <w:szCs w:val="28"/>
                <w:lang w:val="en-GB"/>
              </w:rPr>
              <w:t>9</w:t>
            </w:r>
          </w:p>
        </w:tc>
      </w:tr>
      <w:tr w:rsidR="005E0790" w:rsidRPr="005E0790" w14:paraId="094B5ED0" w14:textId="77777777" w:rsidTr="005E0790">
        <w:trPr>
          <w:trHeight w:val="3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6D973" w14:textId="77777777" w:rsidR="005E0790" w:rsidRPr="005E0790" w:rsidRDefault="005E0790" w:rsidP="005E0790">
            <w:pPr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  <w:t xml:space="preserve">       Marko Baroš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0EDDF" w14:textId="77777777" w:rsidR="005E0790" w:rsidRPr="005E0790" w:rsidRDefault="005E0790" w:rsidP="005E0790">
            <w:pPr>
              <w:jc w:val="center"/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  <w:t>1/2015</w:t>
            </w:r>
          </w:p>
        </w:tc>
        <w:tc>
          <w:tcPr>
            <w:tcW w:w="0" w:type="auto"/>
            <w:vAlign w:val="bottom"/>
          </w:tcPr>
          <w:p w14:paraId="2F52747B" w14:textId="77777777" w:rsidR="005E0790" w:rsidRPr="005E0790" w:rsidRDefault="005E0790">
            <w:pPr>
              <w:jc w:val="center"/>
              <w:rPr>
                <w:rFonts w:ascii="Times Roman" w:eastAsia="Times New Roman" w:hAnsi="Times Roman"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ascii="Times Roman" w:eastAsia="Times New Roman" w:hAnsi="Times Roman"/>
                <w:noProof/>
                <w:color w:val="000000"/>
                <w:sz w:val="28"/>
                <w:szCs w:val="28"/>
                <w:lang w:val="en-GB"/>
              </w:rPr>
              <w:t>9</w:t>
            </w:r>
          </w:p>
        </w:tc>
      </w:tr>
      <w:tr w:rsidR="005E0790" w:rsidRPr="005E0790" w14:paraId="3657DD92" w14:textId="77777777" w:rsidTr="005E0790">
        <w:trPr>
          <w:trHeight w:val="3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11A05" w14:textId="77777777" w:rsidR="005E0790" w:rsidRPr="005E0790" w:rsidRDefault="005E0790" w:rsidP="005E0790">
            <w:pPr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  <w:t xml:space="preserve">       Jovana Jovanović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FFE19" w14:textId="77777777" w:rsidR="005E0790" w:rsidRPr="005E0790" w:rsidRDefault="005E0790" w:rsidP="005E0790">
            <w:pPr>
              <w:jc w:val="center"/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  <w:t>5/2015</w:t>
            </w:r>
          </w:p>
        </w:tc>
        <w:tc>
          <w:tcPr>
            <w:tcW w:w="0" w:type="auto"/>
            <w:vAlign w:val="bottom"/>
          </w:tcPr>
          <w:p w14:paraId="5053B51C" w14:textId="77777777" w:rsidR="005E0790" w:rsidRPr="005E0790" w:rsidRDefault="005E0790">
            <w:pPr>
              <w:jc w:val="center"/>
              <w:rPr>
                <w:rFonts w:ascii="Times Roman" w:eastAsia="Times New Roman" w:hAnsi="Times Roman"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ascii="Times Roman" w:eastAsia="Times New Roman" w:hAnsi="Times Roman"/>
                <w:noProof/>
                <w:color w:val="000000"/>
                <w:sz w:val="28"/>
                <w:szCs w:val="28"/>
                <w:lang w:val="en-GB"/>
              </w:rPr>
              <w:t>7</w:t>
            </w:r>
          </w:p>
        </w:tc>
      </w:tr>
      <w:tr w:rsidR="005E0790" w:rsidRPr="005E0790" w14:paraId="7438CFB1" w14:textId="77777777" w:rsidTr="005E0790">
        <w:trPr>
          <w:trHeight w:val="3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C012E" w14:textId="77777777" w:rsidR="005E0790" w:rsidRPr="005E0790" w:rsidRDefault="005E0790" w:rsidP="005E0790">
            <w:pPr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  <w:t xml:space="preserve">      Snežana Ignjatovski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62512" w14:textId="77777777" w:rsidR="005E0790" w:rsidRPr="005E0790" w:rsidRDefault="005E0790" w:rsidP="005E0790">
            <w:pPr>
              <w:jc w:val="center"/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  <w:t>60/2015</w:t>
            </w:r>
          </w:p>
        </w:tc>
        <w:tc>
          <w:tcPr>
            <w:tcW w:w="0" w:type="auto"/>
            <w:vAlign w:val="bottom"/>
          </w:tcPr>
          <w:p w14:paraId="7468D178" w14:textId="77777777" w:rsidR="005E0790" w:rsidRPr="005E0790" w:rsidRDefault="005E0790">
            <w:pPr>
              <w:jc w:val="center"/>
              <w:rPr>
                <w:rFonts w:ascii="Times Roman" w:eastAsia="Times New Roman" w:hAnsi="Times Roman"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ascii="Times Roman" w:eastAsia="Times New Roman" w:hAnsi="Times Roman"/>
                <w:noProof/>
                <w:color w:val="000000"/>
                <w:sz w:val="28"/>
                <w:szCs w:val="28"/>
                <w:lang w:val="en-GB"/>
              </w:rPr>
              <w:t>6</w:t>
            </w:r>
          </w:p>
        </w:tc>
      </w:tr>
      <w:tr w:rsidR="005E0790" w:rsidRPr="005E0790" w14:paraId="49C106AC" w14:textId="77777777" w:rsidTr="005E0790">
        <w:trPr>
          <w:trHeight w:val="3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4B71B" w14:textId="77777777" w:rsidR="005E0790" w:rsidRPr="005E0790" w:rsidRDefault="005E0790" w:rsidP="005E0790">
            <w:pPr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  <w:t xml:space="preserve">      Nataša Milanović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15FBF" w14:textId="77777777" w:rsidR="005E0790" w:rsidRPr="005E0790" w:rsidRDefault="005E0790" w:rsidP="005E0790">
            <w:pPr>
              <w:jc w:val="center"/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ascii="Times Roman" w:eastAsia="Times New Roman" w:hAnsi="Times Roman" w:cs="Times New Roman"/>
                <w:noProof/>
                <w:color w:val="000000"/>
                <w:sz w:val="28"/>
                <w:szCs w:val="28"/>
                <w:lang w:val="en-GB"/>
              </w:rPr>
              <w:t>14/2015</w:t>
            </w:r>
          </w:p>
        </w:tc>
        <w:tc>
          <w:tcPr>
            <w:tcW w:w="0" w:type="auto"/>
            <w:vAlign w:val="bottom"/>
          </w:tcPr>
          <w:p w14:paraId="30731388" w14:textId="77777777" w:rsidR="005E0790" w:rsidRPr="005E0790" w:rsidRDefault="005E0790">
            <w:pPr>
              <w:jc w:val="center"/>
              <w:rPr>
                <w:rFonts w:ascii="Times Roman" w:eastAsia="Times New Roman" w:hAnsi="Times Roman"/>
                <w:noProof/>
                <w:color w:val="000000"/>
                <w:sz w:val="28"/>
                <w:szCs w:val="28"/>
                <w:lang w:val="en-GB"/>
              </w:rPr>
            </w:pPr>
            <w:r w:rsidRPr="005E0790">
              <w:rPr>
                <w:rFonts w:ascii="Times Roman" w:eastAsia="Times New Roman" w:hAnsi="Times Roman"/>
                <w:noProof/>
                <w:color w:val="000000"/>
                <w:sz w:val="28"/>
                <w:szCs w:val="28"/>
                <w:lang w:val="en-GB"/>
              </w:rPr>
              <w:t>6</w:t>
            </w:r>
          </w:p>
        </w:tc>
      </w:tr>
    </w:tbl>
    <w:p w14:paraId="0D29CC27" w14:textId="77777777" w:rsidR="00AB34D8" w:rsidRPr="005E0790" w:rsidRDefault="005079FD">
      <w:pPr>
        <w:rPr>
          <w:noProof/>
          <w:lang w:val="en-GB"/>
        </w:rPr>
      </w:pPr>
    </w:p>
    <w:sectPr w:rsidR="00AB34D8" w:rsidRPr="005E0790" w:rsidSect="00AE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90"/>
    <w:rsid w:val="002D414E"/>
    <w:rsid w:val="005079FD"/>
    <w:rsid w:val="005E0790"/>
    <w:rsid w:val="00A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5C5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Macintosh Word</Application>
  <DocSecurity>0</DocSecurity>
  <Lines>2</Lines>
  <Paragraphs>1</Paragraphs>
  <ScaleCrop>false</ScaleCrop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Tesic</dc:creator>
  <cp:keywords/>
  <dc:description/>
  <cp:lastModifiedBy>Katarina Tesic</cp:lastModifiedBy>
  <cp:revision>2</cp:revision>
  <dcterms:created xsi:type="dcterms:W3CDTF">2018-01-24T14:06:00Z</dcterms:created>
  <dcterms:modified xsi:type="dcterms:W3CDTF">2018-01-24T14:09:00Z</dcterms:modified>
</cp:coreProperties>
</file>